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BFBFBF" w:themeColor="background1" w:themeShade="BF"/>
  <w:body>
    <w:p w14:paraId="7B8F317B" w14:textId="73D55358" w:rsidR="00C46EAC" w:rsidRDefault="001C36F7">
      <w:r>
        <w:rPr>
          <w:rFonts w:ascii="Merriweather" w:hAnsi="Merriweather"/>
          <w:noProof/>
          <w:color w:val="606060"/>
          <w14:ligatures w14:val="standardContextua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9190015" wp14:editId="2DED98D0">
                <wp:simplePos x="0" y="0"/>
                <wp:positionH relativeFrom="page">
                  <wp:align>center</wp:align>
                </wp:positionH>
                <wp:positionV relativeFrom="paragraph">
                  <wp:posOffset>2747010</wp:posOffset>
                </wp:positionV>
                <wp:extent cx="8404860" cy="30480"/>
                <wp:effectExtent l="0" t="0" r="34290" b="26670"/>
                <wp:wrapNone/>
                <wp:docPr id="605610053" name="Connettore dirit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404860" cy="3048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AE2CC1E" id="Connettore diritto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" from="0,216.3pt" to="661.8pt,2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" strokecolor="#a5a5a5 [2092]" strokeweight="1pt">
                <v:stroke joinstyle="miter"/>
                <w10:wrap anchorx="page"/>
              </v:line>
            </w:pict>
          </mc:Fallback>
        </mc:AlternateContent>
      </w:r>
      <w:r w:rsidRPr="00B153A4">
        <w:rPr>
          <w:rFonts w:ascii="Merriweather" w:hAnsi="Merriweather"/>
          <w:noProof/>
          <w:color w:val="606060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9D4FAF3" wp14:editId="0E13AA35">
                <wp:simplePos x="0" y="0"/>
                <wp:positionH relativeFrom="margin">
                  <wp:posOffset>295910</wp:posOffset>
                </wp:positionH>
                <wp:positionV relativeFrom="paragraph">
                  <wp:posOffset>-110490</wp:posOffset>
                </wp:positionV>
                <wp:extent cx="8435340" cy="6426200"/>
                <wp:effectExtent l="0" t="0" r="22860" b="12700"/>
                <wp:wrapNone/>
                <wp:docPr id="21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35340" cy="6426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DF7F3C" w14:textId="77777777" w:rsidR="0032432E" w:rsidRDefault="0032432E" w:rsidP="0032432E">
                            <w:pPr>
                              <w:pStyle w:val="NormaleWeb"/>
                              <w:shd w:val="clear" w:color="auto" w:fill="FFFFFF"/>
                              <w:spacing w:before="0" w:beforeAutospacing="0" w:after="0" w:afterAutospacing="0"/>
                              <w:ind w:left="2124" w:firstLine="708"/>
                              <w:textAlignment w:val="baseline"/>
                              <w:rPr>
                                <w:rStyle w:val="Enfasigrassetto"/>
                                <w:rFonts w:ascii="inherit" w:hAnsi="inherit"/>
                                <w:bdr w:val="none" w:sz="0" w:space="0" w:color="auto" w:frame="1"/>
                              </w:rPr>
                            </w:pPr>
                            <w:bookmarkStart w:id="0" w:name="_Hlk134180803"/>
                            <w:bookmarkEnd w:id="0"/>
                          </w:p>
                          <w:p w14:paraId="50F6CB9E" w14:textId="77777777" w:rsidR="0032432E" w:rsidRDefault="0032432E" w:rsidP="0032432E">
                            <w:pPr>
                              <w:pStyle w:val="NormaleWeb"/>
                              <w:shd w:val="clear" w:color="auto" w:fill="FFFFFF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rStyle w:val="Enfasigrassetto"/>
                                <w:rFonts w:ascii="inherit" w:hAnsi="inherit"/>
                                <w:bdr w:val="none" w:sz="0" w:space="0" w:color="auto" w:frame="1"/>
                              </w:rPr>
                            </w:pPr>
                          </w:p>
                          <w:p w14:paraId="384A6413" w14:textId="77777777" w:rsidR="0032432E" w:rsidRDefault="0032432E" w:rsidP="0032432E">
                            <w:pPr>
                              <w:pStyle w:val="NormaleWeb"/>
                              <w:shd w:val="clear" w:color="auto" w:fill="FFFFFF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rStyle w:val="Enfasigrassetto"/>
                                <w:rFonts w:ascii="inherit" w:hAnsi="inherit"/>
                                <w:bdr w:val="none" w:sz="0" w:space="0" w:color="auto" w:frame="1"/>
                              </w:rPr>
                            </w:pPr>
                          </w:p>
                          <w:p w14:paraId="18D41304" w14:textId="347E2458" w:rsidR="0032432E" w:rsidRPr="00F2549E" w:rsidRDefault="0032432E" w:rsidP="0032432E">
                            <w:pPr>
                              <w:pStyle w:val="NormaleWeb"/>
                              <w:shd w:val="clear" w:color="auto" w:fill="FFFFFF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rStyle w:val="Enfasigrassetto"/>
                                <w:rFonts w:ascii="inherit" w:hAnsi="inherit"/>
                                <w:b w:val="0"/>
                                <w:bCs w:val="0"/>
                                <w:sz w:val="22"/>
                                <w:szCs w:val="22"/>
                                <w:highlight w:val="yellow"/>
                                <w:bdr w:val="none" w:sz="0" w:space="0" w:color="auto" w:frame="1"/>
                              </w:rPr>
                            </w:pPr>
                            <w:r w:rsidRPr="00F2549E">
                              <w:rPr>
                                <w:rStyle w:val="Enfasigrassetto"/>
                                <w:rFonts w:ascii="inherit" w:hAnsi="inherit"/>
                                <w:b w:val="0"/>
                                <w:bCs w:val="0"/>
                                <w:sz w:val="22"/>
                                <w:szCs w:val="22"/>
                                <w:highlight w:val="yellow"/>
                                <w:bdr w:val="none" w:sz="0" w:space="0" w:color="auto" w:frame="1"/>
                              </w:rPr>
                              <w:t xml:space="preserve">La partecipazione alla/e manifestazione/i </w:t>
                            </w:r>
                          </w:p>
                          <w:p w14:paraId="26D6D7A0" w14:textId="30FF6359" w:rsidR="0032432E" w:rsidRPr="00F2549E" w:rsidRDefault="0032432E" w:rsidP="0032432E">
                            <w:pPr>
                              <w:pStyle w:val="NormaleWeb"/>
                              <w:shd w:val="clear" w:color="auto" w:fill="FFFFFF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rStyle w:val="Enfasigrassetto"/>
                                <w:rFonts w:ascii="inherit" w:hAnsi="inherit"/>
                                <w:b w:val="0"/>
                                <w:bCs w:val="0"/>
                                <w:sz w:val="22"/>
                                <w:szCs w:val="22"/>
                                <w:highlight w:val="yellow"/>
                                <w:bdr w:val="none" w:sz="0" w:space="0" w:color="auto" w:frame="1"/>
                              </w:rPr>
                            </w:pPr>
                            <w:r w:rsidRPr="00F2549E">
                              <w:rPr>
                                <w:rStyle w:val="Enfasigrassetto"/>
                                <w:rFonts w:ascii="inherit" w:hAnsi="inherit"/>
                                <w:b w:val="0"/>
                                <w:bCs w:val="0"/>
                                <w:sz w:val="22"/>
                                <w:szCs w:val="22"/>
                                <w:highlight w:val="yellow"/>
                                <w:bdr w:val="none" w:sz="0" w:space="0" w:color="auto" w:frame="1"/>
                              </w:rPr>
                              <w:t>Fiera “</w:t>
                            </w:r>
                            <w:proofErr w:type="spellStart"/>
                            <w:r w:rsidRPr="00F2549E">
                              <w:rPr>
                                <w:rStyle w:val="Enfasigrassetto"/>
                                <w:rFonts w:ascii="inherit" w:hAnsi="inherit"/>
                                <w:b w:val="0"/>
                                <w:bCs w:val="0"/>
                                <w:sz w:val="22"/>
                                <w:szCs w:val="22"/>
                                <w:highlight w:val="yellow"/>
                                <w:bdr w:val="none" w:sz="0" w:space="0" w:color="auto" w:frame="1"/>
                              </w:rPr>
                              <w:t>xxxx</w:t>
                            </w:r>
                            <w:proofErr w:type="spellEnd"/>
                            <w:r w:rsidRPr="00F2549E">
                              <w:rPr>
                                <w:rStyle w:val="Enfasigrassetto"/>
                                <w:rFonts w:ascii="inherit" w:hAnsi="inherit"/>
                                <w:b w:val="0"/>
                                <w:bCs w:val="0"/>
                                <w:sz w:val="22"/>
                                <w:szCs w:val="22"/>
                                <w:highlight w:val="yellow"/>
                                <w:bdr w:val="none" w:sz="0" w:space="0" w:color="auto" w:frame="1"/>
                              </w:rPr>
                              <w:t>” svolta dal</w:t>
                            </w:r>
                            <w:proofErr w:type="gramStart"/>
                            <w:r w:rsidRPr="00F2549E">
                              <w:rPr>
                                <w:rStyle w:val="Enfasigrassetto"/>
                                <w:rFonts w:ascii="inherit" w:hAnsi="inherit"/>
                                <w:b w:val="0"/>
                                <w:bCs w:val="0"/>
                                <w:sz w:val="22"/>
                                <w:szCs w:val="22"/>
                                <w:highlight w:val="yellow"/>
                                <w:bdr w:val="none" w:sz="0" w:space="0" w:color="auto" w:frame="1"/>
                              </w:rPr>
                              <w:t xml:space="preserve"> ….</w:t>
                            </w:r>
                            <w:proofErr w:type="gramEnd"/>
                            <w:r w:rsidRPr="00F2549E">
                              <w:rPr>
                                <w:rStyle w:val="Enfasigrassetto"/>
                                <w:rFonts w:ascii="inherit" w:hAnsi="inherit"/>
                                <w:b w:val="0"/>
                                <w:bCs w:val="0"/>
                                <w:sz w:val="22"/>
                                <w:szCs w:val="22"/>
                                <w:highlight w:val="yellow"/>
                                <w:bdr w:val="none" w:sz="0" w:space="0" w:color="auto" w:frame="1"/>
                              </w:rPr>
                              <w:t>. al</w:t>
                            </w:r>
                            <w:proofErr w:type="gramStart"/>
                            <w:r w:rsidRPr="00F2549E">
                              <w:rPr>
                                <w:rStyle w:val="Enfasigrassetto"/>
                                <w:rFonts w:ascii="inherit" w:hAnsi="inherit"/>
                                <w:b w:val="0"/>
                                <w:bCs w:val="0"/>
                                <w:sz w:val="22"/>
                                <w:szCs w:val="22"/>
                                <w:highlight w:val="yellow"/>
                                <w:bdr w:val="none" w:sz="0" w:space="0" w:color="auto" w:frame="1"/>
                              </w:rPr>
                              <w:t xml:space="preserve">… </w:t>
                            </w:r>
                            <w:r w:rsidR="008F76F5">
                              <w:rPr>
                                <w:rStyle w:val="Enfasigrassetto"/>
                                <w:rFonts w:ascii="inherit" w:hAnsi="inherit"/>
                                <w:b w:val="0"/>
                                <w:bCs w:val="0"/>
                                <w:sz w:val="22"/>
                                <w:szCs w:val="22"/>
                                <w:highlight w:val="yellow"/>
                                <w:bdr w:val="none" w:sz="0" w:space="0" w:color="auto" w:frame="1"/>
                              </w:rPr>
                              <w:t>;</w:t>
                            </w:r>
                            <w:proofErr w:type="gramEnd"/>
                            <w:r w:rsidR="008F76F5">
                              <w:rPr>
                                <w:rStyle w:val="Enfasigrassetto"/>
                                <w:rFonts w:ascii="inherit" w:hAnsi="inherit"/>
                                <w:b w:val="0"/>
                                <w:bCs w:val="0"/>
                                <w:sz w:val="22"/>
                                <w:szCs w:val="22"/>
                                <w:highlight w:val="yellow"/>
                                <w:bdr w:val="none" w:sz="0" w:space="0" w:color="auto" w:frame="1"/>
                              </w:rPr>
                              <w:t xml:space="preserve"> </w:t>
                            </w:r>
                            <w:r w:rsidRPr="00F2549E">
                              <w:rPr>
                                <w:rStyle w:val="Enfasigrassetto"/>
                                <w:rFonts w:ascii="inherit" w:hAnsi="inherit"/>
                                <w:b w:val="0"/>
                                <w:bCs w:val="0"/>
                                <w:sz w:val="22"/>
                                <w:szCs w:val="22"/>
                                <w:highlight w:val="yellow"/>
                                <w:bdr w:val="none" w:sz="0" w:space="0" w:color="auto" w:frame="1"/>
                              </w:rPr>
                              <w:t xml:space="preserve">Fiera “xxx” svolta dal … al … </w:t>
                            </w:r>
                            <w:r w:rsidR="008F76F5">
                              <w:rPr>
                                <w:rStyle w:val="Enfasigrassetto"/>
                                <w:rFonts w:ascii="inherit" w:hAnsi="inherit"/>
                                <w:b w:val="0"/>
                                <w:bCs w:val="0"/>
                                <w:sz w:val="22"/>
                                <w:szCs w:val="22"/>
                                <w:highlight w:val="yellow"/>
                                <w:bdr w:val="none" w:sz="0" w:space="0" w:color="auto" w:frame="1"/>
                              </w:rPr>
                              <w:t>; …….</w:t>
                            </w:r>
                          </w:p>
                          <w:p w14:paraId="1329B5E0" w14:textId="42330B78" w:rsidR="00085A38" w:rsidRPr="00F2549E" w:rsidRDefault="0032432E" w:rsidP="00085A38">
                            <w:pPr>
                              <w:pStyle w:val="NormaleWeb"/>
                              <w:shd w:val="clear" w:color="auto" w:fill="FFFFFF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rStyle w:val="Enfasigrassetto"/>
                                <w:rFonts w:ascii="inherit" w:hAnsi="inherit"/>
                                <w:b w:val="0"/>
                                <w:bCs w:val="0"/>
                                <w:sz w:val="22"/>
                                <w:szCs w:val="22"/>
                                <w:highlight w:val="yellow"/>
                                <w:bdr w:val="none" w:sz="0" w:space="0" w:color="auto" w:frame="1"/>
                              </w:rPr>
                            </w:pPr>
                            <w:r w:rsidRPr="00F2549E">
                              <w:rPr>
                                <w:rStyle w:val="Enfasigrassetto"/>
                                <w:rFonts w:ascii="inherit" w:hAnsi="inherit"/>
                                <w:b w:val="0"/>
                                <w:bCs w:val="0"/>
                                <w:sz w:val="22"/>
                                <w:szCs w:val="22"/>
                                <w:highlight w:val="yellow"/>
                                <w:bdr w:val="none" w:sz="0" w:space="0" w:color="auto" w:frame="1"/>
                              </w:rPr>
                              <w:t xml:space="preserve">… </w:t>
                            </w:r>
                          </w:p>
                          <w:p w14:paraId="7004114B" w14:textId="77777777" w:rsidR="0032432E" w:rsidRDefault="0032432E" w:rsidP="0032432E">
                            <w:pPr>
                              <w:pStyle w:val="NormaleWeb"/>
                              <w:shd w:val="clear" w:color="auto" w:fill="FFFFFF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rStyle w:val="Enfasigrassetto"/>
                                <w:rFonts w:ascii="inherit" w:hAnsi="inherit"/>
                                <w:b w:val="0"/>
                                <w:bCs w:val="0"/>
                                <w:sz w:val="22"/>
                                <w:szCs w:val="22"/>
                                <w:bdr w:val="none" w:sz="0" w:space="0" w:color="auto" w:frame="1"/>
                              </w:rPr>
                            </w:pPr>
                            <w:r w:rsidRPr="00F2549E">
                              <w:rPr>
                                <w:rStyle w:val="Enfasigrassetto"/>
                                <w:rFonts w:ascii="inherit" w:hAnsi="inherit"/>
                                <w:b w:val="0"/>
                                <w:bCs w:val="0"/>
                                <w:sz w:val="22"/>
                                <w:szCs w:val="22"/>
                                <w:highlight w:val="yellow"/>
                                <w:bdr w:val="none" w:sz="0" w:space="0" w:color="auto" w:frame="1"/>
                              </w:rPr>
                              <w:t>sono state realizzate anche grazie al contributo</w:t>
                            </w:r>
                            <w:r w:rsidRPr="00756E13">
                              <w:rPr>
                                <w:rStyle w:val="Enfasigrassetto"/>
                                <w:rFonts w:ascii="inherit" w:hAnsi="inherit"/>
                                <w:b w:val="0"/>
                                <w:bCs w:val="0"/>
                                <w:sz w:val="22"/>
                                <w:szCs w:val="22"/>
                                <w:bdr w:val="none" w:sz="0" w:space="0" w:color="auto" w:frame="1"/>
                              </w:rPr>
                              <w:t xml:space="preserve"> </w:t>
                            </w:r>
                          </w:p>
                          <w:p w14:paraId="5BA22397" w14:textId="77777777" w:rsidR="00756E13" w:rsidRPr="006C36D3" w:rsidRDefault="00756E13" w:rsidP="0032432E">
                            <w:pPr>
                              <w:pStyle w:val="NormaleWeb"/>
                              <w:shd w:val="clear" w:color="auto" w:fill="FFFFFF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rStyle w:val="Enfasigrassetto"/>
                                <w:rFonts w:asciiTheme="minorHAnsi" w:hAnsiTheme="minorHAnsi" w:cstheme="minorHAnsi"/>
                                <w:sz w:val="40"/>
                                <w:szCs w:val="40"/>
                                <w:bdr w:val="none" w:sz="0" w:space="0" w:color="auto" w:frame="1"/>
                              </w:rPr>
                            </w:pPr>
                          </w:p>
                          <w:p w14:paraId="6D904360" w14:textId="20001AC7" w:rsidR="00C14997" w:rsidRPr="00C14997" w:rsidRDefault="00C14997" w:rsidP="00C14997">
                            <w:pPr>
                              <w:pStyle w:val="NormaleWeb"/>
                              <w:shd w:val="clear" w:color="auto" w:fill="FFFFFF"/>
                              <w:spacing w:after="0"/>
                              <w:jc w:val="center"/>
                              <w:textAlignment w:val="baseline"/>
                              <w:rPr>
                                <w:rStyle w:val="Enfasigrassetto"/>
                                <w:rFonts w:asciiTheme="minorHAnsi" w:hAnsiTheme="minorHAnsi" w:cstheme="minorHAnsi"/>
                                <w:sz w:val="34"/>
                                <w:szCs w:val="34"/>
                                <w:bdr w:val="none" w:sz="0" w:space="0" w:color="auto" w:frame="1"/>
                              </w:rPr>
                            </w:pPr>
                            <w:r w:rsidRPr="00C14997">
                              <w:rPr>
                                <w:rStyle w:val="Enfasigrassetto"/>
                                <w:rFonts w:asciiTheme="minorHAnsi" w:hAnsiTheme="minorHAnsi" w:cstheme="minorHAnsi"/>
                                <w:sz w:val="34"/>
                                <w:szCs w:val="34"/>
                                <w:bdr w:val="none" w:sz="0" w:space="0" w:color="auto" w:frame="1"/>
                              </w:rPr>
                              <w:t xml:space="preserve">PR - FESR 2021-2027 Priorità 1 – OS 1.3 - Azione 1.3.2 – </w:t>
                            </w:r>
                            <w:r>
                              <w:rPr>
                                <w:rStyle w:val="Enfasigrassetto"/>
                                <w:rFonts w:asciiTheme="minorHAnsi" w:hAnsiTheme="minorHAnsi" w:cstheme="minorHAnsi"/>
                                <w:sz w:val="34"/>
                                <w:szCs w:val="34"/>
                                <w:bdr w:val="none" w:sz="0" w:space="0" w:color="auto" w:frame="1"/>
                              </w:rPr>
                              <w:t>S</w:t>
                            </w:r>
                            <w:r w:rsidRPr="00C14997">
                              <w:rPr>
                                <w:rStyle w:val="Enfasigrassetto"/>
                                <w:rFonts w:asciiTheme="minorHAnsi" w:hAnsiTheme="minorHAnsi" w:cstheme="minorHAnsi"/>
                                <w:sz w:val="34"/>
                                <w:szCs w:val="34"/>
                                <w:bdr w:val="none" w:sz="0" w:space="0" w:color="auto" w:frame="1"/>
                              </w:rPr>
                              <w:t xml:space="preserve">ostegno all’internazionalizzazione delle </w:t>
                            </w:r>
                            <w:r>
                              <w:rPr>
                                <w:rStyle w:val="Enfasigrassetto"/>
                                <w:rFonts w:asciiTheme="minorHAnsi" w:hAnsiTheme="minorHAnsi" w:cstheme="minorHAnsi"/>
                                <w:sz w:val="34"/>
                                <w:szCs w:val="34"/>
                                <w:bdr w:val="none" w:sz="0" w:space="0" w:color="auto" w:frame="1"/>
                              </w:rPr>
                              <w:t>PMI</w:t>
                            </w:r>
                            <w:r w:rsidRPr="00C14997">
                              <w:rPr>
                                <w:rStyle w:val="Enfasigrassetto"/>
                                <w:rFonts w:asciiTheme="minorHAnsi" w:hAnsiTheme="minorHAnsi" w:cstheme="minorHAnsi"/>
                                <w:sz w:val="34"/>
                                <w:szCs w:val="34"/>
                                <w:bdr w:val="none" w:sz="0" w:space="0" w:color="auto" w:frame="1"/>
                              </w:rPr>
                              <w:t xml:space="preserve"> avviso pubblico per la presentazione di progetti di internazionalizzazione delle PMI mediante la partecipazione a fiere internazionali che si svolgono dal 01/05/2024 al 31/03/2025  </w:t>
                            </w:r>
                          </w:p>
                          <w:p w14:paraId="29E6D7EE" w14:textId="78A54FA8" w:rsidR="003F68CD" w:rsidRDefault="00C14997" w:rsidP="00C14997">
                            <w:pPr>
                              <w:pStyle w:val="NormaleWeb"/>
                              <w:shd w:val="clear" w:color="auto" w:fill="FFFFFF"/>
                              <w:spacing w:after="0"/>
                              <w:jc w:val="center"/>
                              <w:textAlignment w:val="baseline"/>
                              <w:rPr>
                                <w:rStyle w:val="Enfasigrassetto"/>
                                <w:rFonts w:asciiTheme="minorHAnsi" w:hAnsiTheme="minorHAnsi" w:cstheme="minorHAnsi"/>
                                <w:sz w:val="34"/>
                                <w:szCs w:val="34"/>
                                <w:bdr w:val="none" w:sz="0" w:space="0" w:color="auto" w:frame="1"/>
                                <w:lang w:val="en-GB"/>
                              </w:rPr>
                            </w:pPr>
                            <w:r w:rsidRPr="00C14997">
                              <w:rPr>
                                <w:rStyle w:val="Enfasigrassetto"/>
                                <w:rFonts w:asciiTheme="minorHAnsi" w:hAnsiTheme="minorHAnsi" w:cstheme="minorHAnsi"/>
                                <w:sz w:val="34"/>
                                <w:szCs w:val="34"/>
                                <w:bdr w:val="none" w:sz="0" w:space="0" w:color="auto" w:frame="1"/>
                                <w:lang w:val="en-GB"/>
                              </w:rPr>
                              <w:t>PR - ERDF 2021-2027 - Priority 1 - OS 1.3 - Action 1.3.2 - Support for the internationalization of SMEs - Public notice</w:t>
                            </w:r>
                            <w:r>
                              <w:rPr>
                                <w:rStyle w:val="Enfasigrassetto"/>
                                <w:rFonts w:asciiTheme="minorHAnsi" w:hAnsiTheme="minorHAnsi" w:cstheme="minorHAnsi"/>
                                <w:sz w:val="34"/>
                                <w:szCs w:val="34"/>
                                <w:bdr w:val="none" w:sz="0" w:space="0" w:color="auto" w:frame="1"/>
                                <w:lang w:val="en-GB"/>
                              </w:rPr>
                              <w:t xml:space="preserve"> </w:t>
                            </w:r>
                            <w:r w:rsidRPr="00C14997">
                              <w:rPr>
                                <w:rStyle w:val="Enfasigrassetto"/>
                                <w:rFonts w:asciiTheme="minorHAnsi" w:hAnsiTheme="minorHAnsi" w:cstheme="minorHAnsi"/>
                                <w:sz w:val="34"/>
                                <w:szCs w:val="34"/>
                                <w:bdr w:val="none" w:sz="0" w:space="0" w:color="auto" w:frame="1"/>
                                <w:lang w:val="en-GB"/>
                              </w:rPr>
                              <w:t>for the presentation of internationalization projects of SMEs through participation in international fairs which</w:t>
                            </w:r>
                            <w:r>
                              <w:rPr>
                                <w:rStyle w:val="Enfasigrassetto"/>
                                <w:rFonts w:asciiTheme="minorHAnsi" w:hAnsiTheme="minorHAnsi" w:cstheme="minorHAnsi"/>
                                <w:sz w:val="34"/>
                                <w:szCs w:val="34"/>
                                <w:bdr w:val="none" w:sz="0" w:space="0" w:color="auto" w:frame="1"/>
                                <w:lang w:val="en-GB"/>
                              </w:rPr>
                              <w:t xml:space="preserve"> </w:t>
                            </w:r>
                            <w:r w:rsidRPr="00C14997">
                              <w:rPr>
                                <w:rStyle w:val="Enfasigrassetto"/>
                                <w:rFonts w:asciiTheme="minorHAnsi" w:hAnsiTheme="minorHAnsi" w:cstheme="minorHAnsi"/>
                                <w:sz w:val="34"/>
                                <w:szCs w:val="34"/>
                                <w:bdr w:val="none" w:sz="0" w:space="0" w:color="auto" w:frame="1"/>
                                <w:lang w:val="en-GB"/>
                              </w:rPr>
                              <w:t>they take place from 1st may 2024 to 31st march 2025</w:t>
                            </w:r>
                          </w:p>
                          <w:p w14:paraId="68E5DA30" w14:textId="77777777" w:rsidR="003F68CD" w:rsidRPr="003F68CD" w:rsidRDefault="003F68CD" w:rsidP="003F68CD">
                            <w:pPr>
                              <w:pStyle w:val="NormaleWeb"/>
                              <w:shd w:val="clear" w:color="auto" w:fill="FFFFFF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rStyle w:val="Enfasigrassetto"/>
                                <w:rFonts w:asciiTheme="minorHAnsi" w:hAnsiTheme="minorHAnsi" w:cstheme="minorHAnsi"/>
                                <w:sz w:val="34"/>
                                <w:szCs w:val="34"/>
                                <w:bdr w:val="none" w:sz="0" w:space="0" w:color="auto" w:frame="1"/>
                                <w:lang w:val="en-GB"/>
                              </w:rPr>
                            </w:pPr>
                          </w:p>
                          <w:p w14:paraId="014986D8" w14:textId="246AC4EB" w:rsidR="003F68CD" w:rsidRDefault="006C36D3" w:rsidP="003F68CD">
                            <w:pPr>
                              <w:pStyle w:val="NormaleWeb"/>
                              <w:shd w:val="clear" w:color="auto" w:fill="FFFFFF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rFonts w:ascii="Blinker-Regular" w:hAnsi="Blinker-Regular" w:cs="Blinker-Regular"/>
                                <w:b/>
                                <w:bCs/>
                                <w:sz w:val="20"/>
                                <w:szCs w:val="20"/>
                                <w14:ligatures w14:val="standardContextual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5E8108F" wp14:editId="44D4B294">
                                  <wp:extent cx="4989195" cy="822960"/>
                                  <wp:effectExtent l="0" t="0" r="1905" b="0"/>
                                  <wp:docPr id="828705519" name="Immagin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28705519" name=""/>
                                          <pic:cNvPicPr/>
                                        </pic:nvPicPr>
                                        <pic:blipFill rotWithShape="1">
                                          <a:blip r:embed="rId4"/>
                                          <a:srcRect l="37228" t="62745" r="25794" b="24890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989603" cy="82302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718A63E4" w14:textId="77777777" w:rsidR="003F68CD" w:rsidRDefault="003F68CD" w:rsidP="006C36D3">
                            <w:pPr>
                              <w:pStyle w:val="NormaleWeb"/>
                              <w:shd w:val="clear" w:color="auto" w:fill="FFFFFF"/>
                              <w:spacing w:before="0" w:beforeAutospacing="0" w:after="0" w:afterAutospacing="0"/>
                              <w:ind w:left="2124" w:hanging="2124"/>
                              <w:jc w:val="center"/>
                              <w:textAlignment w:val="baseline"/>
                              <w:rPr>
                                <w:rFonts w:ascii="Blinker-Regular" w:hAnsi="Blinker-Regular" w:cs="Blinker-Regular"/>
                                <w:b/>
                                <w:bCs/>
                                <w:sz w:val="20"/>
                                <w:szCs w:val="20"/>
                                <w14:ligatures w14:val="standardContextual"/>
                              </w:rPr>
                            </w:pPr>
                          </w:p>
                          <w:p w14:paraId="7FEC68FE" w14:textId="7CC6CBEE" w:rsidR="006C36D3" w:rsidRPr="003F68CD" w:rsidRDefault="006C36D3" w:rsidP="006C36D3">
                            <w:pPr>
                              <w:pStyle w:val="NormaleWeb"/>
                              <w:shd w:val="clear" w:color="auto" w:fill="FFFFFF"/>
                              <w:spacing w:before="0" w:beforeAutospacing="0" w:after="0" w:afterAutospacing="0"/>
                              <w:ind w:left="2124" w:hanging="2124"/>
                              <w:jc w:val="center"/>
                              <w:textAlignment w:val="baseline"/>
                              <w:rPr>
                                <w:rFonts w:ascii="Blinker-Regular" w:hAnsi="Blinker-Regular" w:cs="Blinker-Regular"/>
                                <w:b/>
                                <w:bCs/>
                                <w14:ligatures w14:val="standardContextual"/>
                              </w:rPr>
                            </w:pPr>
                            <w:r w:rsidRPr="003F68CD">
                              <w:rPr>
                                <w:rFonts w:ascii="Blinker-Regular" w:hAnsi="Blinker-Regular" w:cs="Blinker-Regular"/>
                                <w:b/>
                                <w:bCs/>
                                <w14:ligatures w14:val="standardContextual"/>
                              </w:rPr>
                              <w:t xml:space="preserve">PR O G E T </w:t>
                            </w:r>
                            <w:proofErr w:type="spellStart"/>
                            <w:r w:rsidRPr="003F68CD">
                              <w:rPr>
                                <w:rFonts w:ascii="Blinker-Regular" w:hAnsi="Blinker-Regular" w:cs="Blinker-Regular"/>
                                <w:b/>
                                <w:bCs/>
                                <w14:ligatures w14:val="standardContextual"/>
                              </w:rPr>
                              <w:t>T</w:t>
                            </w:r>
                            <w:proofErr w:type="spellEnd"/>
                            <w:r w:rsidRPr="003F68CD">
                              <w:rPr>
                                <w:rFonts w:ascii="Blinker-Regular" w:hAnsi="Blinker-Regular" w:cs="Blinker-Regular"/>
                                <w:b/>
                                <w:bCs/>
                                <w14:ligatures w14:val="standardContextual"/>
                              </w:rPr>
                              <w:t xml:space="preserve"> </w:t>
                            </w:r>
                            <w:proofErr w:type="gramStart"/>
                            <w:r w:rsidRPr="003F68CD">
                              <w:rPr>
                                <w:rFonts w:ascii="Blinker-Regular" w:hAnsi="Blinker-Regular" w:cs="Blinker-Regular"/>
                                <w:b/>
                                <w:bCs/>
                                <w14:ligatures w14:val="standardContextual"/>
                              </w:rPr>
                              <w:t>O  R</w:t>
                            </w:r>
                            <w:proofErr w:type="gramEnd"/>
                            <w:r w:rsidRPr="003F68CD">
                              <w:rPr>
                                <w:rFonts w:ascii="Blinker-Regular" w:hAnsi="Blinker-Regular" w:cs="Blinker-Regular"/>
                                <w:b/>
                                <w:bCs/>
                                <w14:ligatures w14:val="standardContextual"/>
                              </w:rPr>
                              <w:t xml:space="preserve"> E A L I Z </w:t>
                            </w:r>
                            <w:proofErr w:type="spellStart"/>
                            <w:r w:rsidRPr="003F68CD">
                              <w:rPr>
                                <w:rFonts w:ascii="Blinker-Regular" w:hAnsi="Blinker-Regular" w:cs="Blinker-Regular"/>
                                <w:b/>
                                <w:bCs/>
                                <w14:ligatures w14:val="standardContextual"/>
                              </w:rPr>
                              <w:t>Z</w:t>
                            </w:r>
                            <w:proofErr w:type="spellEnd"/>
                            <w:r w:rsidRPr="003F68CD">
                              <w:rPr>
                                <w:rFonts w:ascii="Blinker-Regular" w:hAnsi="Blinker-Regular" w:cs="Blinker-Regular"/>
                                <w:b/>
                                <w:bCs/>
                                <w14:ligatures w14:val="standardContextual"/>
                              </w:rPr>
                              <w:t xml:space="preserve"> AT O  G R A Z I E  A I  F O N D I  E U R O P E I  D E L </w:t>
                            </w:r>
                            <w:proofErr w:type="spellStart"/>
                            <w:r w:rsidRPr="003F68CD">
                              <w:rPr>
                                <w:rFonts w:ascii="Blinker-Regular" w:hAnsi="Blinker-Regular" w:cs="Blinker-Regular"/>
                                <w:b/>
                                <w:bCs/>
                                <w14:ligatures w14:val="standardContextual"/>
                              </w:rPr>
                              <w:t>L</w:t>
                            </w:r>
                            <w:proofErr w:type="spellEnd"/>
                            <w:r w:rsidRPr="003F68CD">
                              <w:rPr>
                                <w:rFonts w:ascii="Blinker-Regular" w:hAnsi="Blinker-Regular" w:cs="Blinker-Regular"/>
                                <w:b/>
                                <w:bCs/>
                                <w14:ligatures w14:val="standardContextual"/>
                              </w:rPr>
                              <w:t xml:space="preserve"> A  R E G I O N E  U M B R I A</w:t>
                            </w:r>
                          </w:p>
                          <w:p w14:paraId="47360F0E" w14:textId="77777777" w:rsidR="006C36D3" w:rsidRPr="003F68CD" w:rsidRDefault="006C36D3" w:rsidP="003F68CD">
                            <w:pPr>
                              <w:pStyle w:val="NormaleWeb"/>
                              <w:shd w:val="clear" w:color="auto" w:fill="FFFFFF"/>
                              <w:spacing w:before="0" w:beforeAutospacing="0" w:after="0" w:afterAutospacing="0"/>
                              <w:ind w:left="2124" w:hanging="2124"/>
                              <w:jc w:val="center"/>
                              <w:textAlignment w:val="baseline"/>
                              <w:rPr>
                                <w:rFonts w:ascii="Blinker-Regular" w:hAnsi="Blinker-Regular" w:cs="Blinker-Regular"/>
                                <w:b/>
                                <w:bCs/>
                                <w:sz w:val="20"/>
                                <w:szCs w:val="20"/>
                                <w14:ligatures w14:val="standardContextu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D4FAF3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margin-left:23.3pt;margin-top:-8.7pt;width:664.2pt;height:506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" strokecolor="#7f7f7f [1612]">
                <v:textbox>
                  <w:txbxContent>
                    <w:p w14:paraId="4DDF7F3C" w14:textId="77777777" w:rsidR="0032432E" w:rsidRDefault="0032432E" w:rsidP="0032432E">
                      <w:pPr>
                        <w:pStyle w:val="NormaleWeb"/>
                        <w:shd w:val="clear" w:color="auto" w:fill="FFFFFF"/>
                        <w:spacing w:before="0" w:beforeAutospacing="0" w:after="0" w:afterAutospacing="0"/>
                        <w:ind w:left="2124" w:firstLine="708"/>
                        <w:textAlignment w:val="baseline"/>
                        <w:rPr>
                          <w:rStyle w:val="Enfasigrassetto"/>
                          <w:rFonts w:ascii="inherit" w:hAnsi="inherit"/>
                          <w:bdr w:val="none" w:sz="0" w:space="0" w:color="auto" w:frame="1"/>
                        </w:rPr>
                      </w:pPr>
                      <w:bookmarkStart w:id="1" w:name="_Hlk134180803"/>
                      <w:bookmarkEnd w:id="1"/>
                    </w:p>
                    <w:p w14:paraId="50F6CB9E" w14:textId="77777777" w:rsidR="0032432E" w:rsidRDefault="0032432E" w:rsidP="0032432E">
                      <w:pPr>
                        <w:pStyle w:val="NormaleWeb"/>
                        <w:shd w:val="clear" w:color="auto" w:fill="FFFFFF"/>
                        <w:spacing w:before="0" w:beforeAutospacing="0" w:after="0" w:afterAutospacing="0"/>
                        <w:jc w:val="center"/>
                        <w:textAlignment w:val="baseline"/>
                        <w:rPr>
                          <w:rStyle w:val="Enfasigrassetto"/>
                          <w:rFonts w:ascii="inherit" w:hAnsi="inherit"/>
                          <w:bdr w:val="none" w:sz="0" w:space="0" w:color="auto" w:frame="1"/>
                        </w:rPr>
                      </w:pPr>
                    </w:p>
                    <w:p w14:paraId="384A6413" w14:textId="77777777" w:rsidR="0032432E" w:rsidRDefault="0032432E" w:rsidP="0032432E">
                      <w:pPr>
                        <w:pStyle w:val="NormaleWeb"/>
                        <w:shd w:val="clear" w:color="auto" w:fill="FFFFFF"/>
                        <w:spacing w:before="0" w:beforeAutospacing="0" w:after="0" w:afterAutospacing="0"/>
                        <w:jc w:val="center"/>
                        <w:textAlignment w:val="baseline"/>
                        <w:rPr>
                          <w:rStyle w:val="Enfasigrassetto"/>
                          <w:rFonts w:ascii="inherit" w:hAnsi="inherit"/>
                          <w:bdr w:val="none" w:sz="0" w:space="0" w:color="auto" w:frame="1"/>
                        </w:rPr>
                      </w:pPr>
                    </w:p>
                    <w:p w14:paraId="18D41304" w14:textId="347E2458" w:rsidR="0032432E" w:rsidRPr="00F2549E" w:rsidRDefault="0032432E" w:rsidP="0032432E">
                      <w:pPr>
                        <w:pStyle w:val="NormaleWeb"/>
                        <w:shd w:val="clear" w:color="auto" w:fill="FFFFFF"/>
                        <w:spacing w:before="0" w:beforeAutospacing="0" w:after="0" w:afterAutospacing="0"/>
                        <w:jc w:val="center"/>
                        <w:textAlignment w:val="baseline"/>
                        <w:rPr>
                          <w:rStyle w:val="Enfasigrassetto"/>
                          <w:rFonts w:ascii="inherit" w:hAnsi="inherit"/>
                          <w:b w:val="0"/>
                          <w:bCs w:val="0"/>
                          <w:sz w:val="22"/>
                          <w:szCs w:val="22"/>
                          <w:highlight w:val="yellow"/>
                          <w:bdr w:val="none" w:sz="0" w:space="0" w:color="auto" w:frame="1"/>
                        </w:rPr>
                      </w:pPr>
                      <w:r w:rsidRPr="00F2549E">
                        <w:rPr>
                          <w:rStyle w:val="Enfasigrassetto"/>
                          <w:rFonts w:ascii="inherit" w:hAnsi="inherit"/>
                          <w:b w:val="0"/>
                          <w:bCs w:val="0"/>
                          <w:sz w:val="22"/>
                          <w:szCs w:val="22"/>
                          <w:highlight w:val="yellow"/>
                          <w:bdr w:val="none" w:sz="0" w:space="0" w:color="auto" w:frame="1"/>
                        </w:rPr>
                        <w:t xml:space="preserve">La partecipazione alla/e manifestazione/i </w:t>
                      </w:r>
                    </w:p>
                    <w:p w14:paraId="26D6D7A0" w14:textId="30FF6359" w:rsidR="0032432E" w:rsidRPr="00F2549E" w:rsidRDefault="0032432E" w:rsidP="0032432E">
                      <w:pPr>
                        <w:pStyle w:val="NormaleWeb"/>
                        <w:shd w:val="clear" w:color="auto" w:fill="FFFFFF"/>
                        <w:spacing w:before="0" w:beforeAutospacing="0" w:after="0" w:afterAutospacing="0"/>
                        <w:jc w:val="center"/>
                        <w:textAlignment w:val="baseline"/>
                        <w:rPr>
                          <w:rStyle w:val="Enfasigrassetto"/>
                          <w:rFonts w:ascii="inherit" w:hAnsi="inherit"/>
                          <w:b w:val="0"/>
                          <w:bCs w:val="0"/>
                          <w:sz w:val="22"/>
                          <w:szCs w:val="22"/>
                          <w:highlight w:val="yellow"/>
                          <w:bdr w:val="none" w:sz="0" w:space="0" w:color="auto" w:frame="1"/>
                        </w:rPr>
                      </w:pPr>
                      <w:r w:rsidRPr="00F2549E">
                        <w:rPr>
                          <w:rStyle w:val="Enfasigrassetto"/>
                          <w:rFonts w:ascii="inherit" w:hAnsi="inherit"/>
                          <w:b w:val="0"/>
                          <w:bCs w:val="0"/>
                          <w:sz w:val="22"/>
                          <w:szCs w:val="22"/>
                          <w:highlight w:val="yellow"/>
                          <w:bdr w:val="none" w:sz="0" w:space="0" w:color="auto" w:frame="1"/>
                        </w:rPr>
                        <w:t>Fiera “</w:t>
                      </w:r>
                      <w:proofErr w:type="spellStart"/>
                      <w:r w:rsidRPr="00F2549E">
                        <w:rPr>
                          <w:rStyle w:val="Enfasigrassetto"/>
                          <w:rFonts w:ascii="inherit" w:hAnsi="inherit"/>
                          <w:b w:val="0"/>
                          <w:bCs w:val="0"/>
                          <w:sz w:val="22"/>
                          <w:szCs w:val="22"/>
                          <w:highlight w:val="yellow"/>
                          <w:bdr w:val="none" w:sz="0" w:space="0" w:color="auto" w:frame="1"/>
                        </w:rPr>
                        <w:t>xxxx</w:t>
                      </w:r>
                      <w:proofErr w:type="spellEnd"/>
                      <w:r w:rsidRPr="00F2549E">
                        <w:rPr>
                          <w:rStyle w:val="Enfasigrassetto"/>
                          <w:rFonts w:ascii="inherit" w:hAnsi="inherit"/>
                          <w:b w:val="0"/>
                          <w:bCs w:val="0"/>
                          <w:sz w:val="22"/>
                          <w:szCs w:val="22"/>
                          <w:highlight w:val="yellow"/>
                          <w:bdr w:val="none" w:sz="0" w:space="0" w:color="auto" w:frame="1"/>
                        </w:rPr>
                        <w:t>” svolta dal</w:t>
                      </w:r>
                      <w:proofErr w:type="gramStart"/>
                      <w:r w:rsidRPr="00F2549E">
                        <w:rPr>
                          <w:rStyle w:val="Enfasigrassetto"/>
                          <w:rFonts w:ascii="inherit" w:hAnsi="inherit"/>
                          <w:b w:val="0"/>
                          <w:bCs w:val="0"/>
                          <w:sz w:val="22"/>
                          <w:szCs w:val="22"/>
                          <w:highlight w:val="yellow"/>
                          <w:bdr w:val="none" w:sz="0" w:space="0" w:color="auto" w:frame="1"/>
                        </w:rPr>
                        <w:t xml:space="preserve"> ….</w:t>
                      </w:r>
                      <w:proofErr w:type="gramEnd"/>
                      <w:r w:rsidRPr="00F2549E">
                        <w:rPr>
                          <w:rStyle w:val="Enfasigrassetto"/>
                          <w:rFonts w:ascii="inherit" w:hAnsi="inherit"/>
                          <w:b w:val="0"/>
                          <w:bCs w:val="0"/>
                          <w:sz w:val="22"/>
                          <w:szCs w:val="22"/>
                          <w:highlight w:val="yellow"/>
                          <w:bdr w:val="none" w:sz="0" w:space="0" w:color="auto" w:frame="1"/>
                        </w:rPr>
                        <w:t>. al</w:t>
                      </w:r>
                      <w:proofErr w:type="gramStart"/>
                      <w:r w:rsidRPr="00F2549E">
                        <w:rPr>
                          <w:rStyle w:val="Enfasigrassetto"/>
                          <w:rFonts w:ascii="inherit" w:hAnsi="inherit"/>
                          <w:b w:val="0"/>
                          <w:bCs w:val="0"/>
                          <w:sz w:val="22"/>
                          <w:szCs w:val="22"/>
                          <w:highlight w:val="yellow"/>
                          <w:bdr w:val="none" w:sz="0" w:space="0" w:color="auto" w:frame="1"/>
                        </w:rPr>
                        <w:t xml:space="preserve">… </w:t>
                      </w:r>
                      <w:r w:rsidR="008F76F5">
                        <w:rPr>
                          <w:rStyle w:val="Enfasigrassetto"/>
                          <w:rFonts w:ascii="inherit" w:hAnsi="inherit"/>
                          <w:b w:val="0"/>
                          <w:bCs w:val="0"/>
                          <w:sz w:val="22"/>
                          <w:szCs w:val="22"/>
                          <w:highlight w:val="yellow"/>
                          <w:bdr w:val="none" w:sz="0" w:space="0" w:color="auto" w:frame="1"/>
                        </w:rPr>
                        <w:t>;</w:t>
                      </w:r>
                      <w:proofErr w:type="gramEnd"/>
                      <w:r w:rsidR="008F76F5">
                        <w:rPr>
                          <w:rStyle w:val="Enfasigrassetto"/>
                          <w:rFonts w:ascii="inherit" w:hAnsi="inherit"/>
                          <w:b w:val="0"/>
                          <w:bCs w:val="0"/>
                          <w:sz w:val="22"/>
                          <w:szCs w:val="22"/>
                          <w:highlight w:val="yellow"/>
                          <w:bdr w:val="none" w:sz="0" w:space="0" w:color="auto" w:frame="1"/>
                        </w:rPr>
                        <w:t xml:space="preserve"> </w:t>
                      </w:r>
                      <w:r w:rsidRPr="00F2549E">
                        <w:rPr>
                          <w:rStyle w:val="Enfasigrassetto"/>
                          <w:rFonts w:ascii="inherit" w:hAnsi="inherit"/>
                          <w:b w:val="0"/>
                          <w:bCs w:val="0"/>
                          <w:sz w:val="22"/>
                          <w:szCs w:val="22"/>
                          <w:highlight w:val="yellow"/>
                          <w:bdr w:val="none" w:sz="0" w:space="0" w:color="auto" w:frame="1"/>
                        </w:rPr>
                        <w:t xml:space="preserve">Fiera “xxx” svolta dal … al … </w:t>
                      </w:r>
                      <w:r w:rsidR="008F76F5">
                        <w:rPr>
                          <w:rStyle w:val="Enfasigrassetto"/>
                          <w:rFonts w:ascii="inherit" w:hAnsi="inherit"/>
                          <w:b w:val="0"/>
                          <w:bCs w:val="0"/>
                          <w:sz w:val="22"/>
                          <w:szCs w:val="22"/>
                          <w:highlight w:val="yellow"/>
                          <w:bdr w:val="none" w:sz="0" w:space="0" w:color="auto" w:frame="1"/>
                        </w:rPr>
                        <w:t>; …….</w:t>
                      </w:r>
                    </w:p>
                    <w:p w14:paraId="1329B5E0" w14:textId="42330B78" w:rsidR="00085A38" w:rsidRPr="00F2549E" w:rsidRDefault="0032432E" w:rsidP="00085A38">
                      <w:pPr>
                        <w:pStyle w:val="NormaleWeb"/>
                        <w:shd w:val="clear" w:color="auto" w:fill="FFFFFF"/>
                        <w:spacing w:before="0" w:beforeAutospacing="0" w:after="0" w:afterAutospacing="0"/>
                        <w:jc w:val="center"/>
                        <w:textAlignment w:val="baseline"/>
                        <w:rPr>
                          <w:rStyle w:val="Enfasigrassetto"/>
                          <w:rFonts w:ascii="inherit" w:hAnsi="inherit"/>
                          <w:b w:val="0"/>
                          <w:bCs w:val="0"/>
                          <w:sz w:val="22"/>
                          <w:szCs w:val="22"/>
                          <w:highlight w:val="yellow"/>
                          <w:bdr w:val="none" w:sz="0" w:space="0" w:color="auto" w:frame="1"/>
                        </w:rPr>
                      </w:pPr>
                      <w:r w:rsidRPr="00F2549E">
                        <w:rPr>
                          <w:rStyle w:val="Enfasigrassetto"/>
                          <w:rFonts w:ascii="inherit" w:hAnsi="inherit"/>
                          <w:b w:val="0"/>
                          <w:bCs w:val="0"/>
                          <w:sz w:val="22"/>
                          <w:szCs w:val="22"/>
                          <w:highlight w:val="yellow"/>
                          <w:bdr w:val="none" w:sz="0" w:space="0" w:color="auto" w:frame="1"/>
                        </w:rPr>
                        <w:t xml:space="preserve">… </w:t>
                      </w:r>
                    </w:p>
                    <w:p w14:paraId="7004114B" w14:textId="77777777" w:rsidR="0032432E" w:rsidRDefault="0032432E" w:rsidP="0032432E">
                      <w:pPr>
                        <w:pStyle w:val="NormaleWeb"/>
                        <w:shd w:val="clear" w:color="auto" w:fill="FFFFFF"/>
                        <w:spacing w:before="0" w:beforeAutospacing="0" w:after="0" w:afterAutospacing="0"/>
                        <w:jc w:val="center"/>
                        <w:textAlignment w:val="baseline"/>
                        <w:rPr>
                          <w:rStyle w:val="Enfasigrassetto"/>
                          <w:rFonts w:ascii="inherit" w:hAnsi="inherit"/>
                          <w:b w:val="0"/>
                          <w:bCs w:val="0"/>
                          <w:sz w:val="22"/>
                          <w:szCs w:val="22"/>
                          <w:bdr w:val="none" w:sz="0" w:space="0" w:color="auto" w:frame="1"/>
                        </w:rPr>
                      </w:pPr>
                      <w:r w:rsidRPr="00F2549E">
                        <w:rPr>
                          <w:rStyle w:val="Enfasigrassetto"/>
                          <w:rFonts w:ascii="inherit" w:hAnsi="inherit"/>
                          <w:b w:val="0"/>
                          <w:bCs w:val="0"/>
                          <w:sz w:val="22"/>
                          <w:szCs w:val="22"/>
                          <w:highlight w:val="yellow"/>
                          <w:bdr w:val="none" w:sz="0" w:space="0" w:color="auto" w:frame="1"/>
                        </w:rPr>
                        <w:t>sono state realizzate anche grazie al contributo</w:t>
                      </w:r>
                      <w:r w:rsidRPr="00756E13">
                        <w:rPr>
                          <w:rStyle w:val="Enfasigrassetto"/>
                          <w:rFonts w:ascii="inherit" w:hAnsi="inherit"/>
                          <w:b w:val="0"/>
                          <w:bCs w:val="0"/>
                          <w:sz w:val="22"/>
                          <w:szCs w:val="22"/>
                          <w:bdr w:val="none" w:sz="0" w:space="0" w:color="auto" w:frame="1"/>
                        </w:rPr>
                        <w:t xml:space="preserve"> </w:t>
                      </w:r>
                    </w:p>
                    <w:p w14:paraId="5BA22397" w14:textId="77777777" w:rsidR="00756E13" w:rsidRPr="006C36D3" w:rsidRDefault="00756E13" w:rsidP="0032432E">
                      <w:pPr>
                        <w:pStyle w:val="NormaleWeb"/>
                        <w:shd w:val="clear" w:color="auto" w:fill="FFFFFF"/>
                        <w:spacing w:before="0" w:beforeAutospacing="0" w:after="0" w:afterAutospacing="0"/>
                        <w:jc w:val="center"/>
                        <w:textAlignment w:val="baseline"/>
                        <w:rPr>
                          <w:rStyle w:val="Enfasigrassetto"/>
                          <w:rFonts w:asciiTheme="minorHAnsi" w:hAnsiTheme="minorHAnsi" w:cstheme="minorHAnsi"/>
                          <w:sz w:val="40"/>
                          <w:szCs w:val="40"/>
                          <w:bdr w:val="none" w:sz="0" w:space="0" w:color="auto" w:frame="1"/>
                        </w:rPr>
                      </w:pPr>
                    </w:p>
                    <w:p w14:paraId="6D904360" w14:textId="20001AC7" w:rsidR="00C14997" w:rsidRPr="00C14997" w:rsidRDefault="00C14997" w:rsidP="00C14997">
                      <w:pPr>
                        <w:pStyle w:val="NormaleWeb"/>
                        <w:shd w:val="clear" w:color="auto" w:fill="FFFFFF"/>
                        <w:spacing w:after="0"/>
                        <w:jc w:val="center"/>
                        <w:textAlignment w:val="baseline"/>
                        <w:rPr>
                          <w:rStyle w:val="Enfasigrassetto"/>
                          <w:rFonts w:asciiTheme="minorHAnsi" w:hAnsiTheme="minorHAnsi" w:cstheme="minorHAnsi"/>
                          <w:sz w:val="34"/>
                          <w:szCs w:val="34"/>
                          <w:bdr w:val="none" w:sz="0" w:space="0" w:color="auto" w:frame="1"/>
                        </w:rPr>
                      </w:pPr>
                      <w:r w:rsidRPr="00C14997">
                        <w:rPr>
                          <w:rStyle w:val="Enfasigrassetto"/>
                          <w:rFonts w:asciiTheme="minorHAnsi" w:hAnsiTheme="minorHAnsi" w:cstheme="minorHAnsi"/>
                          <w:sz w:val="34"/>
                          <w:szCs w:val="34"/>
                          <w:bdr w:val="none" w:sz="0" w:space="0" w:color="auto" w:frame="1"/>
                        </w:rPr>
                        <w:t xml:space="preserve">PR - FESR 2021-2027 Priorità 1 – OS 1.3 - Azione 1.3.2 – </w:t>
                      </w:r>
                      <w:r>
                        <w:rPr>
                          <w:rStyle w:val="Enfasigrassetto"/>
                          <w:rFonts w:asciiTheme="minorHAnsi" w:hAnsiTheme="minorHAnsi" w:cstheme="minorHAnsi"/>
                          <w:sz w:val="34"/>
                          <w:szCs w:val="34"/>
                          <w:bdr w:val="none" w:sz="0" w:space="0" w:color="auto" w:frame="1"/>
                        </w:rPr>
                        <w:t>S</w:t>
                      </w:r>
                      <w:r w:rsidRPr="00C14997">
                        <w:rPr>
                          <w:rStyle w:val="Enfasigrassetto"/>
                          <w:rFonts w:asciiTheme="minorHAnsi" w:hAnsiTheme="minorHAnsi" w:cstheme="minorHAnsi"/>
                          <w:sz w:val="34"/>
                          <w:szCs w:val="34"/>
                          <w:bdr w:val="none" w:sz="0" w:space="0" w:color="auto" w:frame="1"/>
                        </w:rPr>
                        <w:t xml:space="preserve">ostegno all’internazionalizzazione delle </w:t>
                      </w:r>
                      <w:r>
                        <w:rPr>
                          <w:rStyle w:val="Enfasigrassetto"/>
                          <w:rFonts w:asciiTheme="minorHAnsi" w:hAnsiTheme="minorHAnsi" w:cstheme="minorHAnsi"/>
                          <w:sz w:val="34"/>
                          <w:szCs w:val="34"/>
                          <w:bdr w:val="none" w:sz="0" w:space="0" w:color="auto" w:frame="1"/>
                        </w:rPr>
                        <w:t>PMI</w:t>
                      </w:r>
                      <w:r w:rsidRPr="00C14997">
                        <w:rPr>
                          <w:rStyle w:val="Enfasigrassetto"/>
                          <w:rFonts w:asciiTheme="minorHAnsi" w:hAnsiTheme="minorHAnsi" w:cstheme="minorHAnsi"/>
                          <w:sz w:val="34"/>
                          <w:szCs w:val="34"/>
                          <w:bdr w:val="none" w:sz="0" w:space="0" w:color="auto" w:frame="1"/>
                        </w:rPr>
                        <w:t xml:space="preserve"> avviso pubblico per la presentazione di progetti di internazionalizzazione delle PMI mediante la partecipazione a fiere internazionali che si svolgono dal 01/05/2024 al 31/03/2025  </w:t>
                      </w:r>
                    </w:p>
                    <w:p w14:paraId="29E6D7EE" w14:textId="78A54FA8" w:rsidR="003F68CD" w:rsidRDefault="00C14997" w:rsidP="00C14997">
                      <w:pPr>
                        <w:pStyle w:val="NormaleWeb"/>
                        <w:shd w:val="clear" w:color="auto" w:fill="FFFFFF"/>
                        <w:spacing w:after="0"/>
                        <w:jc w:val="center"/>
                        <w:textAlignment w:val="baseline"/>
                        <w:rPr>
                          <w:rStyle w:val="Enfasigrassetto"/>
                          <w:rFonts w:asciiTheme="minorHAnsi" w:hAnsiTheme="minorHAnsi" w:cstheme="minorHAnsi"/>
                          <w:sz w:val="34"/>
                          <w:szCs w:val="34"/>
                          <w:bdr w:val="none" w:sz="0" w:space="0" w:color="auto" w:frame="1"/>
                          <w:lang w:val="en-GB"/>
                        </w:rPr>
                      </w:pPr>
                      <w:r w:rsidRPr="00C14997">
                        <w:rPr>
                          <w:rStyle w:val="Enfasigrassetto"/>
                          <w:rFonts w:asciiTheme="minorHAnsi" w:hAnsiTheme="minorHAnsi" w:cstheme="minorHAnsi"/>
                          <w:sz w:val="34"/>
                          <w:szCs w:val="34"/>
                          <w:bdr w:val="none" w:sz="0" w:space="0" w:color="auto" w:frame="1"/>
                          <w:lang w:val="en-GB"/>
                        </w:rPr>
                        <w:t>PR - ERDF 2021-2027 - Priority 1 - OS 1.3 - Action 1.3.2 - Support for the internationalization of SMEs - Public notice</w:t>
                      </w:r>
                      <w:r>
                        <w:rPr>
                          <w:rStyle w:val="Enfasigrassetto"/>
                          <w:rFonts w:asciiTheme="minorHAnsi" w:hAnsiTheme="minorHAnsi" w:cstheme="minorHAnsi"/>
                          <w:sz w:val="34"/>
                          <w:szCs w:val="34"/>
                          <w:bdr w:val="none" w:sz="0" w:space="0" w:color="auto" w:frame="1"/>
                          <w:lang w:val="en-GB"/>
                        </w:rPr>
                        <w:t xml:space="preserve"> </w:t>
                      </w:r>
                      <w:r w:rsidRPr="00C14997">
                        <w:rPr>
                          <w:rStyle w:val="Enfasigrassetto"/>
                          <w:rFonts w:asciiTheme="minorHAnsi" w:hAnsiTheme="minorHAnsi" w:cstheme="minorHAnsi"/>
                          <w:sz w:val="34"/>
                          <w:szCs w:val="34"/>
                          <w:bdr w:val="none" w:sz="0" w:space="0" w:color="auto" w:frame="1"/>
                          <w:lang w:val="en-GB"/>
                        </w:rPr>
                        <w:t>for the presentation of internationalization projects of SMEs through participation in international fairs which</w:t>
                      </w:r>
                      <w:r>
                        <w:rPr>
                          <w:rStyle w:val="Enfasigrassetto"/>
                          <w:rFonts w:asciiTheme="minorHAnsi" w:hAnsiTheme="minorHAnsi" w:cstheme="minorHAnsi"/>
                          <w:sz w:val="34"/>
                          <w:szCs w:val="34"/>
                          <w:bdr w:val="none" w:sz="0" w:space="0" w:color="auto" w:frame="1"/>
                          <w:lang w:val="en-GB"/>
                        </w:rPr>
                        <w:t xml:space="preserve"> </w:t>
                      </w:r>
                      <w:r w:rsidRPr="00C14997">
                        <w:rPr>
                          <w:rStyle w:val="Enfasigrassetto"/>
                          <w:rFonts w:asciiTheme="minorHAnsi" w:hAnsiTheme="minorHAnsi" w:cstheme="minorHAnsi"/>
                          <w:sz w:val="34"/>
                          <w:szCs w:val="34"/>
                          <w:bdr w:val="none" w:sz="0" w:space="0" w:color="auto" w:frame="1"/>
                          <w:lang w:val="en-GB"/>
                        </w:rPr>
                        <w:t>they take place from 1st may 2024 to 31st march 2025</w:t>
                      </w:r>
                    </w:p>
                    <w:p w14:paraId="68E5DA30" w14:textId="77777777" w:rsidR="003F68CD" w:rsidRPr="003F68CD" w:rsidRDefault="003F68CD" w:rsidP="003F68CD">
                      <w:pPr>
                        <w:pStyle w:val="NormaleWeb"/>
                        <w:shd w:val="clear" w:color="auto" w:fill="FFFFFF"/>
                        <w:spacing w:before="0" w:beforeAutospacing="0" w:after="0" w:afterAutospacing="0"/>
                        <w:jc w:val="center"/>
                        <w:textAlignment w:val="baseline"/>
                        <w:rPr>
                          <w:rStyle w:val="Enfasigrassetto"/>
                          <w:rFonts w:asciiTheme="minorHAnsi" w:hAnsiTheme="minorHAnsi" w:cstheme="minorHAnsi"/>
                          <w:sz w:val="34"/>
                          <w:szCs w:val="34"/>
                          <w:bdr w:val="none" w:sz="0" w:space="0" w:color="auto" w:frame="1"/>
                          <w:lang w:val="en-GB"/>
                        </w:rPr>
                      </w:pPr>
                    </w:p>
                    <w:p w14:paraId="014986D8" w14:textId="246AC4EB" w:rsidR="003F68CD" w:rsidRDefault="006C36D3" w:rsidP="003F68CD">
                      <w:pPr>
                        <w:pStyle w:val="NormaleWeb"/>
                        <w:shd w:val="clear" w:color="auto" w:fill="FFFFFF"/>
                        <w:spacing w:before="0" w:beforeAutospacing="0" w:after="0" w:afterAutospacing="0"/>
                        <w:jc w:val="center"/>
                        <w:textAlignment w:val="baseline"/>
                        <w:rPr>
                          <w:rFonts w:ascii="Blinker-Regular" w:hAnsi="Blinker-Regular" w:cs="Blinker-Regular"/>
                          <w:b/>
                          <w:bCs/>
                          <w:sz w:val="20"/>
                          <w:szCs w:val="20"/>
                          <w14:ligatures w14:val="standardContextual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05E8108F" wp14:editId="44D4B294">
                            <wp:extent cx="4989195" cy="822960"/>
                            <wp:effectExtent l="0" t="0" r="1905" b="0"/>
                            <wp:docPr id="828705519" name="Immagin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828705519" name=""/>
                                    <pic:cNvPicPr/>
                                  </pic:nvPicPr>
                                  <pic:blipFill rotWithShape="1">
                                    <a:blip r:embed="rId4"/>
                                    <a:srcRect l="37228" t="62745" r="25794" b="24890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4989603" cy="823027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718A63E4" w14:textId="77777777" w:rsidR="003F68CD" w:rsidRDefault="003F68CD" w:rsidP="006C36D3">
                      <w:pPr>
                        <w:pStyle w:val="NormaleWeb"/>
                        <w:shd w:val="clear" w:color="auto" w:fill="FFFFFF"/>
                        <w:spacing w:before="0" w:beforeAutospacing="0" w:after="0" w:afterAutospacing="0"/>
                        <w:ind w:left="2124" w:hanging="2124"/>
                        <w:jc w:val="center"/>
                        <w:textAlignment w:val="baseline"/>
                        <w:rPr>
                          <w:rFonts w:ascii="Blinker-Regular" w:hAnsi="Blinker-Regular" w:cs="Blinker-Regular"/>
                          <w:b/>
                          <w:bCs/>
                          <w:sz w:val="20"/>
                          <w:szCs w:val="20"/>
                          <w14:ligatures w14:val="standardContextual"/>
                        </w:rPr>
                      </w:pPr>
                    </w:p>
                    <w:p w14:paraId="7FEC68FE" w14:textId="7CC6CBEE" w:rsidR="006C36D3" w:rsidRPr="003F68CD" w:rsidRDefault="006C36D3" w:rsidP="006C36D3">
                      <w:pPr>
                        <w:pStyle w:val="NormaleWeb"/>
                        <w:shd w:val="clear" w:color="auto" w:fill="FFFFFF"/>
                        <w:spacing w:before="0" w:beforeAutospacing="0" w:after="0" w:afterAutospacing="0"/>
                        <w:ind w:left="2124" w:hanging="2124"/>
                        <w:jc w:val="center"/>
                        <w:textAlignment w:val="baseline"/>
                        <w:rPr>
                          <w:rFonts w:ascii="Blinker-Regular" w:hAnsi="Blinker-Regular" w:cs="Blinker-Regular"/>
                          <w:b/>
                          <w:bCs/>
                          <w14:ligatures w14:val="standardContextual"/>
                        </w:rPr>
                      </w:pPr>
                      <w:r w:rsidRPr="003F68CD">
                        <w:rPr>
                          <w:rFonts w:ascii="Blinker-Regular" w:hAnsi="Blinker-Regular" w:cs="Blinker-Regular"/>
                          <w:b/>
                          <w:bCs/>
                          <w14:ligatures w14:val="standardContextual"/>
                        </w:rPr>
                        <w:t xml:space="preserve">PR O G E T </w:t>
                      </w:r>
                      <w:proofErr w:type="spellStart"/>
                      <w:r w:rsidRPr="003F68CD">
                        <w:rPr>
                          <w:rFonts w:ascii="Blinker-Regular" w:hAnsi="Blinker-Regular" w:cs="Blinker-Regular"/>
                          <w:b/>
                          <w:bCs/>
                          <w14:ligatures w14:val="standardContextual"/>
                        </w:rPr>
                        <w:t>T</w:t>
                      </w:r>
                      <w:proofErr w:type="spellEnd"/>
                      <w:r w:rsidRPr="003F68CD">
                        <w:rPr>
                          <w:rFonts w:ascii="Blinker-Regular" w:hAnsi="Blinker-Regular" w:cs="Blinker-Regular"/>
                          <w:b/>
                          <w:bCs/>
                          <w14:ligatures w14:val="standardContextual"/>
                        </w:rPr>
                        <w:t xml:space="preserve"> </w:t>
                      </w:r>
                      <w:proofErr w:type="gramStart"/>
                      <w:r w:rsidRPr="003F68CD">
                        <w:rPr>
                          <w:rFonts w:ascii="Blinker-Regular" w:hAnsi="Blinker-Regular" w:cs="Blinker-Regular"/>
                          <w:b/>
                          <w:bCs/>
                          <w14:ligatures w14:val="standardContextual"/>
                        </w:rPr>
                        <w:t>O  R</w:t>
                      </w:r>
                      <w:proofErr w:type="gramEnd"/>
                      <w:r w:rsidRPr="003F68CD">
                        <w:rPr>
                          <w:rFonts w:ascii="Blinker-Regular" w:hAnsi="Blinker-Regular" w:cs="Blinker-Regular"/>
                          <w:b/>
                          <w:bCs/>
                          <w14:ligatures w14:val="standardContextual"/>
                        </w:rPr>
                        <w:t xml:space="preserve"> E A L I Z </w:t>
                      </w:r>
                      <w:proofErr w:type="spellStart"/>
                      <w:r w:rsidRPr="003F68CD">
                        <w:rPr>
                          <w:rFonts w:ascii="Blinker-Regular" w:hAnsi="Blinker-Regular" w:cs="Blinker-Regular"/>
                          <w:b/>
                          <w:bCs/>
                          <w14:ligatures w14:val="standardContextual"/>
                        </w:rPr>
                        <w:t>Z</w:t>
                      </w:r>
                      <w:proofErr w:type="spellEnd"/>
                      <w:r w:rsidRPr="003F68CD">
                        <w:rPr>
                          <w:rFonts w:ascii="Blinker-Regular" w:hAnsi="Blinker-Regular" w:cs="Blinker-Regular"/>
                          <w:b/>
                          <w:bCs/>
                          <w14:ligatures w14:val="standardContextual"/>
                        </w:rPr>
                        <w:t xml:space="preserve"> AT O  G R A Z I E  A I  F O N D I  E U R O P E I  D E L </w:t>
                      </w:r>
                      <w:proofErr w:type="spellStart"/>
                      <w:r w:rsidRPr="003F68CD">
                        <w:rPr>
                          <w:rFonts w:ascii="Blinker-Regular" w:hAnsi="Blinker-Regular" w:cs="Blinker-Regular"/>
                          <w:b/>
                          <w:bCs/>
                          <w14:ligatures w14:val="standardContextual"/>
                        </w:rPr>
                        <w:t>L</w:t>
                      </w:r>
                      <w:proofErr w:type="spellEnd"/>
                      <w:r w:rsidRPr="003F68CD">
                        <w:rPr>
                          <w:rFonts w:ascii="Blinker-Regular" w:hAnsi="Blinker-Regular" w:cs="Blinker-Regular"/>
                          <w:b/>
                          <w:bCs/>
                          <w14:ligatures w14:val="standardContextual"/>
                        </w:rPr>
                        <w:t xml:space="preserve"> A  R E G I O N E  U M B R I A</w:t>
                      </w:r>
                    </w:p>
                    <w:p w14:paraId="47360F0E" w14:textId="77777777" w:rsidR="006C36D3" w:rsidRPr="003F68CD" w:rsidRDefault="006C36D3" w:rsidP="003F68CD">
                      <w:pPr>
                        <w:pStyle w:val="NormaleWeb"/>
                        <w:shd w:val="clear" w:color="auto" w:fill="FFFFFF"/>
                        <w:spacing w:before="0" w:beforeAutospacing="0" w:after="0" w:afterAutospacing="0"/>
                        <w:ind w:left="2124" w:hanging="2124"/>
                        <w:jc w:val="center"/>
                        <w:textAlignment w:val="baseline"/>
                        <w:rPr>
                          <w:rFonts w:ascii="Blinker-Regular" w:hAnsi="Blinker-Regular" w:cs="Blinker-Regular"/>
                          <w:b/>
                          <w:bCs/>
                          <w:sz w:val="20"/>
                          <w:szCs w:val="20"/>
                          <w14:ligatures w14:val="standardContextual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C46EAC" w:rsidSect="00756E13">
      <w:pgSz w:w="16838" w:h="11906" w:orient="landscape"/>
      <w:pgMar w:top="1134" w:right="1417" w:bottom="156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erriweather">
    <w:charset w:val="00"/>
    <w:family w:val="auto"/>
    <w:pitch w:val="variable"/>
    <w:sig w:usb0="20000207" w:usb1="00000002" w:usb2="00000000" w:usb3="00000000" w:csb0="00000197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Blinker-Regular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432E"/>
    <w:rsid w:val="00083537"/>
    <w:rsid w:val="00085A38"/>
    <w:rsid w:val="00174B0F"/>
    <w:rsid w:val="001C36F7"/>
    <w:rsid w:val="0032432E"/>
    <w:rsid w:val="003F68CD"/>
    <w:rsid w:val="006C36D3"/>
    <w:rsid w:val="00756E13"/>
    <w:rsid w:val="008F76F5"/>
    <w:rsid w:val="00AE6C4C"/>
    <w:rsid w:val="00BB6AB7"/>
    <w:rsid w:val="00C14997"/>
    <w:rsid w:val="00C46EAC"/>
    <w:rsid w:val="00F2549E"/>
    <w:rsid w:val="00F94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3D318D"/>
  <w15:chartTrackingRefBased/>
  <w15:docId w15:val="{1A22F355-31D8-4AE4-8B1D-D5F6B4F85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2432E"/>
    <w:rPr>
      <w:kern w:val="0"/>
      <w14:ligatures w14:val="none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3243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32432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2971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Sonia Argenti</dc:creator>
  <cp:keywords/>
  <dc:description/>
  <cp:lastModifiedBy>Sonia Argenti</cp:lastModifiedBy>
  <cp:revision>3</cp:revision>
  <dcterms:created xsi:type="dcterms:W3CDTF">2023-12-12T10:31:00Z</dcterms:created>
  <dcterms:modified xsi:type="dcterms:W3CDTF">2024-11-25T11:40:00Z</dcterms:modified>
</cp:coreProperties>
</file>